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EA" w:rsidRDefault="006B1CEA" w:rsidP="006B1CEA">
      <w:pPr>
        <w:pStyle w:val="5"/>
      </w:pPr>
      <w:bookmarkStart w:id="0" w:name="_GoBack"/>
      <w:bookmarkEnd w:id="0"/>
      <w:r>
        <w:t>Αριστοτέλειο Πανεπιστήμιο Θεσσαλονίκης</w:t>
      </w:r>
    </w:p>
    <w:p w:rsidR="006B1CEA" w:rsidRDefault="006B1CEA" w:rsidP="006B1CEA">
      <w:pPr>
        <w:jc w:val="both"/>
        <w:rPr>
          <w:b/>
          <w:sz w:val="26"/>
        </w:rPr>
      </w:pPr>
      <w:r>
        <w:rPr>
          <w:b/>
          <w:sz w:val="26"/>
        </w:rPr>
        <w:t xml:space="preserve">Τμήμα </w:t>
      </w:r>
      <w:r w:rsidRPr="00B76666">
        <w:rPr>
          <w:b/>
          <w:sz w:val="26"/>
        </w:rPr>
        <w:t>Γεωπον</w:t>
      </w:r>
      <w:r>
        <w:rPr>
          <w:b/>
          <w:sz w:val="26"/>
        </w:rPr>
        <w:t>ίας</w:t>
      </w:r>
    </w:p>
    <w:p w:rsidR="006B1CEA" w:rsidRDefault="006B1CEA" w:rsidP="006B1CEA">
      <w:pPr>
        <w:jc w:val="both"/>
        <w:rPr>
          <w:sz w:val="26"/>
        </w:rPr>
      </w:pPr>
      <w:r>
        <w:rPr>
          <w:sz w:val="26"/>
        </w:rPr>
        <w:t>Τομέας Φυτών Μεγάλης Καλλιέργειας και Οικολογίας</w:t>
      </w:r>
    </w:p>
    <w:p w:rsidR="006B1CEA" w:rsidRDefault="006B1CEA" w:rsidP="006B1CEA">
      <w:pPr>
        <w:jc w:val="both"/>
        <w:rPr>
          <w:sz w:val="26"/>
        </w:rPr>
      </w:pPr>
      <w:r>
        <w:rPr>
          <w:b/>
        </w:rPr>
        <w:t xml:space="preserve">Εργαστήριο Γεωργίας, </w:t>
      </w:r>
      <w:r>
        <w:t>541 24 Θεσσαλονίκη</w:t>
      </w:r>
    </w:p>
    <w:p w:rsidR="006B1CEA" w:rsidRDefault="006B1CEA" w:rsidP="006B1CEA">
      <w:pPr>
        <w:ind w:left="284" w:right="-573" w:hanging="284"/>
        <w:jc w:val="both"/>
        <w:rPr>
          <w:sz w:val="26"/>
        </w:rPr>
      </w:pPr>
      <w:r>
        <w:rPr>
          <w:sz w:val="26"/>
        </w:rPr>
        <w:t>Τηλ. 2310) 998629    Fax  2310) 998634</w:t>
      </w:r>
    </w:p>
    <w:p w:rsidR="006B1CEA" w:rsidRPr="00FA39CD" w:rsidRDefault="006B1CEA" w:rsidP="006B1CEA">
      <w:pPr>
        <w:spacing w:line="360" w:lineRule="atLeast"/>
        <w:ind w:right="26"/>
        <w:jc w:val="both"/>
        <w:rPr>
          <w:sz w:val="26"/>
          <w:lang w:val="pt-BR"/>
        </w:rPr>
      </w:pPr>
      <w:r w:rsidRPr="002F7BB8">
        <w:rPr>
          <w:sz w:val="26"/>
          <w:lang w:val="pt-BR"/>
        </w:rPr>
        <w:t>e</w:t>
      </w:r>
      <w:r w:rsidRPr="00FA39CD">
        <w:rPr>
          <w:sz w:val="26"/>
          <w:lang w:val="pt-BR"/>
        </w:rPr>
        <w:t>-</w:t>
      </w:r>
      <w:r w:rsidRPr="002F7BB8">
        <w:rPr>
          <w:sz w:val="26"/>
          <w:lang w:val="pt-BR"/>
        </w:rPr>
        <w:t>mail</w:t>
      </w:r>
      <w:r w:rsidRPr="00FA39CD">
        <w:rPr>
          <w:sz w:val="26"/>
          <w:lang w:val="pt-BR"/>
        </w:rPr>
        <w:t xml:space="preserve">: </w:t>
      </w:r>
      <w:r w:rsidRPr="002F7BB8">
        <w:rPr>
          <w:sz w:val="26"/>
          <w:lang w:val="pt-BR"/>
        </w:rPr>
        <w:t>eleftero</w:t>
      </w:r>
      <w:r w:rsidRPr="00FA39CD">
        <w:rPr>
          <w:sz w:val="26"/>
          <w:lang w:val="pt-BR"/>
        </w:rPr>
        <w:t>@</w:t>
      </w:r>
      <w:r w:rsidRPr="002F7BB8">
        <w:rPr>
          <w:sz w:val="26"/>
          <w:lang w:val="pt-BR"/>
        </w:rPr>
        <w:t>agro</w:t>
      </w:r>
      <w:r w:rsidRPr="00FA39CD">
        <w:rPr>
          <w:sz w:val="26"/>
          <w:lang w:val="pt-BR"/>
        </w:rPr>
        <w:t>.</w:t>
      </w:r>
      <w:r w:rsidRPr="002F7BB8">
        <w:rPr>
          <w:sz w:val="26"/>
          <w:lang w:val="pt-BR"/>
        </w:rPr>
        <w:t>auth</w:t>
      </w:r>
      <w:r w:rsidRPr="00FA39CD">
        <w:rPr>
          <w:sz w:val="26"/>
          <w:lang w:val="pt-BR"/>
        </w:rPr>
        <w:t>.</w:t>
      </w:r>
      <w:r w:rsidRPr="002F7BB8">
        <w:rPr>
          <w:sz w:val="26"/>
          <w:lang w:val="pt-BR"/>
        </w:rPr>
        <w:t>gr</w:t>
      </w:r>
      <w:r w:rsidRPr="00FA39CD">
        <w:rPr>
          <w:sz w:val="26"/>
          <w:lang w:val="pt-BR"/>
        </w:rPr>
        <w:tab/>
      </w:r>
    </w:p>
    <w:p w:rsidR="006B1CEA" w:rsidRPr="00FA39CD" w:rsidRDefault="006B1CEA" w:rsidP="006B1CEA">
      <w:pPr>
        <w:spacing w:line="360" w:lineRule="atLeast"/>
        <w:ind w:right="26"/>
        <w:jc w:val="center"/>
        <w:rPr>
          <w:b/>
          <w:sz w:val="26"/>
          <w:lang w:val="pt-BR"/>
        </w:rPr>
      </w:pPr>
    </w:p>
    <w:p w:rsidR="006B1CEA" w:rsidRPr="002F7BB8" w:rsidRDefault="006B1CEA" w:rsidP="006B1CEA">
      <w:pPr>
        <w:spacing w:line="360" w:lineRule="atLeast"/>
        <w:ind w:right="26"/>
        <w:jc w:val="right"/>
        <w:rPr>
          <w:sz w:val="26"/>
          <w:lang w:val="pt-BR"/>
        </w:rPr>
      </w:pPr>
      <w:r w:rsidRPr="00E62D86">
        <w:rPr>
          <w:sz w:val="26"/>
        </w:rPr>
        <w:t>Θεσσαλονίκη</w:t>
      </w:r>
      <w:r w:rsidRPr="002F7BB8">
        <w:rPr>
          <w:sz w:val="26"/>
          <w:lang w:val="pt-BR"/>
        </w:rPr>
        <w:t xml:space="preserve">, </w:t>
      </w:r>
      <w:r w:rsidR="00B37544">
        <w:rPr>
          <w:sz w:val="26"/>
          <w:lang w:val="pt-BR"/>
        </w:rPr>
        <w:t>12</w:t>
      </w:r>
      <w:r w:rsidRPr="002F7BB8">
        <w:rPr>
          <w:sz w:val="26"/>
          <w:lang w:val="pt-BR"/>
        </w:rPr>
        <w:t xml:space="preserve"> </w:t>
      </w:r>
      <w:r>
        <w:rPr>
          <w:sz w:val="26"/>
        </w:rPr>
        <w:t>Μα</w:t>
      </w:r>
      <w:r w:rsidR="00B37544">
        <w:rPr>
          <w:sz w:val="26"/>
        </w:rPr>
        <w:t>ΐου</w:t>
      </w:r>
      <w:r w:rsidRPr="002F7BB8">
        <w:rPr>
          <w:sz w:val="26"/>
          <w:lang w:val="pt-BR"/>
        </w:rPr>
        <w:t xml:space="preserve"> 20</w:t>
      </w:r>
      <w:r w:rsidR="00B37544">
        <w:rPr>
          <w:sz w:val="26"/>
        </w:rPr>
        <w:t>20</w:t>
      </w:r>
    </w:p>
    <w:p w:rsidR="006B1CEA" w:rsidRPr="002F7BB8" w:rsidRDefault="006B1CEA" w:rsidP="006B1CEA">
      <w:pPr>
        <w:spacing w:line="360" w:lineRule="atLeast"/>
        <w:ind w:right="26"/>
        <w:jc w:val="center"/>
        <w:rPr>
          <w:b/>
          <w:sz w:val="26"/>
          <w:lang w:val="pt-BR"/>
        </w:rPr>
      </w:pPr>
    </w:p>
    <w:p w:rsidR="006B1CEA" w:rsidRDefault="006B1CEA" w:rsidP="006B1CEA">
      <w:pPr>
        <w:spacing w:line="360" w:lineRule="atLeast"/>
        <w:ind w:right="26"/>
        <w:jc w:val="center"/>
        <w:rPr>
          <w:b/>
          <w:sz w:val="26"/>
        </w:rPr>
      </w:pPr>
      <w:r>
        <w:rPr>
          <w:b/>
          <w:sz w:val="26"/>
        </w:rPr>
        <w:t>ΑΝΑΚΟΙΝΩΣΗ</w:t>
      </w:r>
    </w:p>
    <w:p w:rsidR="006B1CEA" w:rsidRDefault="006B1CEA" w:rsidP="006B1CEA">
      <w:pPr>
        <w:spacing w:line="360" w:lineRule="atLeast"/>
        <w:ind w:right="26"/>
        <w:jc w:val="center"/>
        <w:rPr>
          <w:sz w:val="26"/>
        </w:rPr>
      </w:pPr>
    </w:p>
    <w:p w:rsidR="006B1CEA" w:rsidRPr="009849A4" w:rsidRDefault="006B1CEA" w:rsidP="006B1CEA">
      <w:pPr>
        <w:spacing w:line="360" w:lineRule="auto"/>
        <w:ind w:right="26"/>
        <w:jc w:val="both"/>
        <w:rPr>
          <w:sz w:val="26"/>
        </w:rPr>
      </w:pPr>
      <w:r>
        <w:rPr>
          <w:sz w:val="26"/>
        </w:rPr>
        <w:tab/>
      </w:r>
      <w:r w:rsidRPr="009849A4">
        <w:rPr>
          <w:sz w:val="26"/>
        </w:rPr>
        <w:t>Γνωστοποιείται στους φοιτητές της Γεωπονίας της κατεύθυνσης Φυτικής Παραγωγής ότι την</w:t>
      </w:r>
      <w:r>
        <w:rPr>
          <w:sz w:val="26"/>
        </w:rPr>
        <w:t xml:space="preserve"> </w:t>
      </w:r>
      <w:r w:rsidRPr="009849A4">
        <w:rPr>
          <w:b/>
          <w:bCs/>
          <w:sz w:val="26"/>
        </w:rPr>
        <w:t xml:space="preserve">Τετάρτη </w:t>
      </w:r>
      <w:r w:rsidR="00B37544">
        <w:rPr>
          <w:b/>
          <w:bCs/>
          <w:sz w:val="26"/>
        </w:rPr>
        <w:t>13</w:t>
      </w:r>
      <w:r w:rsidRPr="009849A4">
        <w:rPr>
          <w:b/>
          <w:bCs/>
          <w:sz w:val="26"/>
        </w:rPr>
        <w:t xml:space="preserve"> Μα</w:t>
      </w:r>
      <w:r w:rsidR="00B37544">
        <w:rPr>
          <w:b/>
          <w:bCs/>
          <w:sz w:val="26"/>
        </w:rPr>
        <w:t>ΐου</w:t>
      </w:r>
      <w:r w:rsidRPr="009849A4">
        <w:rPr>
          <w:b/>
          <w:bCs/>
          <w:sz w:val="26"/>
        </w:rPr>
        <w:t xml:space="preserve"> 20</w:t>
      </w:r>
      <w:r w:rsidR="00B37544">
        <w:rPr>
          <w:b/>
          <w:bCs/>
          <w:sz w:val="26"/>
        </w:rPr>
        <w:t>20</w:t>
      </w:r>
      <w:r>
        <w:rPr>
          <w:b/>
          <w:bCs/>
          <w:sz w:val="26"/>
        </w:rPr>
        <w:t xml:space="preserve"> </w:t>
      </w:r>
      <w:r w:rsidR="00B37544" w:rsidRPr="00DA548F">
        <w:rPr>
          <w:bCs/>
          <w:sz w:val="26"/>
        </w:rPr>
        <w:t>και ώρα</w:t>
      </w:r>
      <w:r w:rsidR="00B37544" w:rsidRPr="00B37544">
        <w:rPr>
          <w:bCs/>
          <w:sz w:val="26"/>
        </w:rPr>
        <w:t xml:space="preserve"> </w:t>
      </w:r>
      <w:r w:rsidR="00B37544" w:rsidRPr="00B37544">
        <w:rPr>
          <w:b/>
          <w:bCs/>
          <w:sz w:val="26"/>
        </w:rPr>
        <w:t>14.00-16.00</w:t>
      </w:r>
      <w:r w:rsidR="00B37544">
        <w:rPr>
          <w:b/>
          <w:bCs/>
          <w:sz w:val="26"/>
        </w:rPr>
        <w:t xml:space="preserve"> </w:t>
      </w:r>
      <w:r w:rsidRPr="009849A4">
        <w:rPr>
          <w:sz w:val="26"/>
        </w:rPr>
        <w:t xml:space="preserve">θα γίνουν ασκήσεις </w:t>
      </w:r>
      <w:r w:rsidRPr="009849A4">
        <w:rPr>
          <w:b/>
          <w:bCs/>
          <w:sz w:val="26"/>
        </w:rPr>
        <w:t>εργαστηρίου</w:t>
      </w:r>
      <w:r w:rsidRPr="009849A4">
        <w:rPr>
          <w:sz w:val="26"/>
        </w:rPr>
        <w:t xml:space="preserve"> </w:t>
      </w:r>
      <w:r w:rsidRPr="009849A4">
        <w:rPr>
          <w:b/>
          <w:bCs/>
          <w:sz w:val="26"/>
        </w:rPr>
        <w:t xml:space="preserve">ΖΙΖΑΝΙΟΛΟΓΙΑΣ </w:t>
      </w:r>
      <w:r w:rsidR="00B37544" w:rsidRPr="00B37544">
        <w:rPr>
          <w:bCs/>
          <w:sz w:val="26"/>
        </w:rPr>
        <w:t xml:space="preserve">μέσω </w:t>
      </w:r>
      <w:r w:rsidR="00B37544" w:rsidRPr="00B37544">
        <w:rPr>
          <w:bCs/>
          <w:sz w:val="26"/>
          <w:lang w:val="en-US"/>
        </w:rPr>
        <w:t>skype</w:t>
      </w:r>
      <w:r w:rsidR="00B37544" w:rsidRPr="00B37544">
        <w:rPr>
          <w:bCs/>
          <w:sz w:val="26"/>
        </w:rPr>
        <w:t xml:space="preserve"> για επιχειρήσεις</w:t>
      </w:r>
      <w:r w:rsidR="00B37544">
        <w:rPr>
          <w:b/>
          <w:bCs/>
          <w:sz w:val="26"/>
        </w:rPr>
        <w:t xml:space="preserve"> </w:t>
      </w:r>
      <w:r w:rsidRPr="009849A4">
        <w:rPr>
          <w:sz w:val="26"/>
        </w:rPr>
        <w:t>(</w:t>
      </w:r>
      <w:r w:rsidR="00B37544">
        <w:rPr>
          <w:sz w:val="26"/>
        </w:rPr>
        <w:t>εξ αποστάσεως διδασκαλία</w:t>
      </w:r>
      <w:r w:rsidRPr="009849A4">
        <w:rPr>
          <w:sz w:val="26"/>
        </w:rPr>
        <w:t>)</w:t>
      </w:r>
      <w:r w:rsidR="00B37544">
        <w:rPr>
          <w:sz w:val="26"/>
        </w:rPr>
        <w:t>.</w:t>
      </w:r>
    </w:p>
    <w:p w:rsidR="006B1CEA" w:rsidRDefault="006B1CEA" w:rsidP="006B1CEA">
      <w:pPr>
        <w:spacing w:line="360" w:lineRule="auto"/>
        <w:ind w:right="26"/>
        <w:jc w:val="center"/>
        <w:rPr>
          <w:sz w:val="26"/>
        </w:rPr>
      </w:pPr>
    </w:p>
    <w:p w:rsidR="006B1CEA" w:rsidRPr="006B1CEA" w:rsidRDefault="006B1CEA" w:rsidP="006B1CEA">
      <w:pPr>
        <w:spacing w:line="360" w:lineRule="auto"/>
        <w:ind w:right="26"/>
        <w:jc w:val="center"/>
      </w:pPr>
      <w:r>
        <w:rPr>
          <w:b/>
          <w:sz w:val="26"/>
        </w:rPr>
        <w:t>Από το Εργαστήριο</w:t>
      </w:r>
    </w:p>
    <w:sectPr w:rsidR="006B1CEA" w:rsidRPr="006B1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EA"/>
    <w:rsid w:val="002D67CD"/>
    <w:rsid w:val="004D49E0"/>
    <w:rsid w:val="006B1CEA"/>
    <w:rsid w:val="009D537B"/>
    <w:rsid w:val="00B37544"/>
    <w:rsid w:val="00C47878"/>
    <w:rsid w:val="00D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6443C-5D1C-4A6B-B9AB-9F972C6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6B1CEA"/>
    <w:pPr>
      <w:keepNext/>
      <w:jc w:val="both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6B1CEA"/>
    <w:rPr>
      <w:rFonts w:ascii="Times New Roman" w:eastAsia="Times New Roman" w:hAnsi="Times New Roman" w:cs="Times New Roman"/>
      <w:b/>
      <w:sz w:val="26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Eleftero</dc:creator>
  <cp:lastModifiedBy>aggeliki</cp:lastModifiedBy>
  <cp:revision>2</cp:revision>
  <dcterms:created xsi:type="dcterms:W3CDTF">2020-05-12T08:18:00Z</dcterms:created>
  <dcterms:modified xsi:type="dcterms:W3CDTF">2020-05-12T08:18:00Z</dcterms:modified>
</cp:coreProperties>
</file>